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E4085E">
        <w:rPr>
          <w:rFonts w:ascii="Arial" w:hAnsi="Arial" w:cs="Arial"/>
        </w:rPr>
        <w:t>09. lipnja</w:t>
      </w:r>
      <w:r w:rsidR="009F122A">
        <w:rPr>
          <w:rFonts w:ascii="Arial" w:hAnsi="Arial" w:cs="Arial"/>
        </w:rPr>
        <w:t xml:space="preserve">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E4085E" w:rsidRPr="00E4085E">
        <w:rPr>
          <w:rFonts w:ascii="Arial" w:hAnsi="Arial" w:cs="Arial"/>
          <w:b/>
        </w:rPr>
        <w:t>09. lipnja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BB1294">
        <w:rPr>
          <w:rFonts w:ascii="Arial" w:hAnsi="Arial" w:cs="Arial"/>
        </w:rPr>
        <w:t>7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BB1294">
        <w:rPr>
          <w:rFonts w:ascii="Arial" w:hAnsi="Arial" w:cs="Arial"/>
        </w:rPr>
        <w:t>sedam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E4085E" w:rsidRPr="00E4085E" w:rsidRDefault="00E4085E" w:rsidP="00E4085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Verificiranje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zapisnika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s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prethodne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sjednice</w:t>
      </w:r>
      <w:proofErr w:type="spellEnd"/>
    </w:p>
    <w:p w:rsidR="00E4085E" w:rsidRPr="00E4085E" w:rsidRDefault="00E4085E" w:rsidP="00E4085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Provođenje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redovne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revizije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knjižničnog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fonda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i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otpisa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po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reviziji</w:t>
      </w:r>
      <w:proofErr w:type="spellEnd"/>
    </w:p>
    <w:p w:rsidR="00E4085E" w:rsidRPr="00E4085E" w:rsidRDefault="00E4085E" w:rsidP="00E4085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Prijedlog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IV.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Izmjena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i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dopuna</w:t>
      </w:r>
      <w:proofErr w:type="spellEnd"/>
      <w:r w:rsidRPr="00E4085E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Statuta</w:t>
      </w:r>
      <w:proofErr w:type="spellEnd"/>
    </w:p>
    <w:p w:rsidR="00E4085E" w:rsidRPr="00E4085E" w:rsidRDefault="00E4085E" w:rsidP="00E4085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E4085E">
        <w:rPr>
          <w:rFonts w:ascii="Arial" w:eastAsia="Times New Roman" w:hAnsi="Arial" w:cs="Arial"/>
          <w:szCs w:val="24"/>
          <w:lang w:val="en-AU" w:eastAsia="hr-HR"/>
        </w:rPr>
        <w:t>Razno</w:t>
      </w:r>
      <w:proofErr w:type="spellEnd"/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E4085E">
        <w:rPr>
          <w:rFonts w:ascii="Arial" w:hAnsi="Arial" w:cs="Arial"/>
        </w:rPr>
        <w:t>20. svibnja 2026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E4085E" w:rsidRDefault="00EB5C43" w:rsidP="00E4085E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E4085E" w:rsidRPr="00E4085E">
        <w:rPr>
          <w:rFonts w:ascii="Arial" w:eastAsia="Times New Roman" w:hAnsi="Arial" w:cs="Arial"/>
          <w:lang w:eastAsia="hr-HR"/>
        </w:rPr>
        <w:t>Školski odbor je jednoglasno donosi Odluku o imenovanju povjerenstva za reviziju i otpis knjižnične građe po obavljenoj reviziji i Odluku o imenovanju povjerenstva za godišnji otpis knjižnične građe</w:t>
      </w:r>
      <w:r w:rsidR="00E4085E">
        <w:rPr>
          <w:rFonts w:ascii="Arial" w:eastAsia="Times New Roman" w:hAnsi="Arial" w:cs="Arial"/>
          <w:lang w:eastAsia="hr-HR"/>
        </w:rPr>
        <w:t xml:space="preserve"> školske knjižnice u sastavu: </w:t>
      </w:r>
      <w:r w:rsidR="00E4085E" w:rsidRPr="00E4085E">
        <w:rPr>
          <w:rFonts w:ascii="Arial" w:eastAsia="Times New Roman" w:hAnsi="Arial" w:cs="Arial"/>
          <w:lang w:eastAsia="hr-HR"/>
        </w:rPr>
        <w:t xml:space="preserve">Davor </w:t>
      </w:r>
      <w:proofErr w:type="spellStart"/>
      <w:r w:rsidR="00E4085E" w:rsidRPr="00E4085E">
        <w:rPr>
          <w:rFonts w:ascii="Arial" w:eastAsia="Times New Roman" w:hAnsi="Arial" w:cs="Arial"/>
          <w:lang w:eastAsia="hr-HR"/>
        </w:rPr>
        <w:t>Kauzlarić</w:t>
      </w:r>
      <w:proofErr w:type="spellEnd"/>
      <w:r w:rsidR="00E4085E" w:rsidRPr="00E4085E">
        <w:rPr>
          <w:rFonts w:ascii="Arial" w:eastAsia="Times New Roman" w:hAnsi="Arial" w:cs="Arial"/>
          <w:lang w:eastAsia="hr-HR"/>
        </w:rPr>
        <w:t>, stručni s</w:t>
      </w:r>
      <w:r w:rsidR="00E4085E">
        <w:rPr>
          <w:rFonts w:ascii="Arial" w:eastAsia="Times New Roman" w:hAnsi="Arial" w:cs="Arial"/>
          <w:lang w:eastAsia="hr-HR"/>
        </w:rPr>
        <w:t xml:space="preserve">uradnik - knjižničar, </w:t>
      </w:r>
      <w:r w:rsidR="00E4085E" w:rsidRPr="00E4085E">
        <w:rPr>
          <w:rFonts w:ascii="Arial" w:eastAsia="Times New Roman" w:hAnsi="Arial" w:cs="Arial"/>
          <w:lang w:eastAsia="hr-HR"/>
        </w:rPr>
        <w:t xml:space="preserve">Vilma </w:t>
      </w:r>
      <w:r w:rsidR="00E4085E">
        <w:rPr>
          <w:rFonts w:ascii="Arial" w:eastAsia="Times New Roman" w:hAnsi="Arial" w:cs="Arial"/>
          <w:lang w:eastAsia="hr-HR"/>
        </w:rPr>
        <w:t xml:space="preserve">Renate Car </w:t>
      </w:r>
      <w:proofErr w:type="spellStart"/>
      <w:r w:rsidR="00E4085E">
        <w:rPr>
          <w:rFonts w:ascii="Arial" w:eastAsia="Times New Roman" w:hAnsi="Arial" w:cs="Arial"/>
          <w:lang w:eastAsia="hr-HR"/>
        </w:rPr>
        <w:t>Katnić</w:t>
      </w:r>
      <w:proofErr w:type="spellEnd"/>
      <w:r w:rsidR="00E4085E">
        <w:rPr>
          <w:rFonts w:ascii="Arial" w:eastAsia="Times New Roman" w:hAnsi="Arial" w:cs="Arial"/>
          <w:lang w:eastAsia="hr-HR"/>
        </w:rPr>
        <w:t xml:space="preserve">, ravnateljica, </w:t>
      </w:r>
      <w:r w:rsidR="00E4085E" w:rsidRPr="00E4085E">
        <w:rPr>
          <w:rFonts w:ascii="Arial" w:eastAsia="Times New Roman" w:hAnsi="Arial" w:cs="Arial"/>
          <w:lang w:eastAsia="hr-HR"/>
        </w:rPr>
        <w:t xml:space="preserve">Sabina </w:t>
      </w:r>
      <w:proofErr w:type="spellStart"/>
      <w:r w:rsidR="00E4085E" w:rsidRPr="00E4085E">
        <w:rPr>
          <w:rFonts w:ascii="Arial" w:eastAsia="Times New Roman" w:hAnsi="Arial" w:cs="Arial"/>
          <w:lang w:eastAsia="hr-HR"/>
        </w:rPr>
        <w:t>Mužević</w:t>
      </w:r>
      <w:proofErr w:type="spellEnd"/>
      <w:r w:rsidR="00E4085E" w:rsidRPr="00E4085E">
        <w:rPr>
          <w:rFonts w:ascii="Arial" w:eastAsia="Times New Roman" w:hAnsi="Arial" w:cs="Arial"/>
          <w:lang w:eastAsia="hr-HR"/>
        </w:rPr>
        <w:t>, učiteljica hrvatskog jezika</w:t>
      </w:r>
    </w:p>
    <w:p w:rsidR="00E4085E" w:rsidRDefault="00E4085E" w:rsidP="00E4085E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E4085E" w:rsidRDefault="00E4085E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Pr="00E4085E">
        <w:rPr>
          <w:rFonts w:ascii="Arial" w:eastAsia="Times New Roman" w:hAnsi="Arial" w:cs="Arial"/>
          <w:lang w:eastAsia="hr-HR"/>
        </w:rPr>
        <w:t>Školski odbor je jednoglasno prihvatio Prijedlog Izmjena i dopuna Statuta.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00CA7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5A7AD5"/>
    <w:rsid w:val="005C52BE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1C2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739E9"/>
    <w:rsid w:val="00A75C97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1294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085E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2D27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2026-06-26T07:45:00Z</dcterms:created>
  <dcterms:modified xsi:type="dcterms:W3CDTF">2026-06-26T07:48:00Z</dcterms:modified>
</cp:coreProperties>
</file>